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8"/>
        <w:gridCol w:w="4827"/>
      </w:tblGrid>
      <w:tr w:rsidR="007F0AE8" w:rsidRPr="007C1CB0" w:rsidTr="007F0AE8">
        <w:tc>
          <w:tcPr>
            <w:tcW w:w="5628" w:type="dxa"/>
            <w:vAlign w:val="center"/>
          </w:tcPr>
          <w:p w:rsidR="007F0AE8" w:rsidRPr="007C1CB0" w:rsidRDefault="007F0AE8" w:rsidP="00A64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7"/>
              </w:rPr>
              <w:br w:type="page"/>
            </w:r>
            <w:r w:rsidRPr="007C1CB0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7F0AE8" w:rsidRPr="007C1CB0" w:rsidRDefault="007F0AE8" w:rsidP="00A64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CB0">
              <w:rPr>
                <w:rFonts w:ascii="Times New Roman" w:hAnsi="Times New Roman" w:cs="Times New Roman"/>
                <w:sz w:val="28"/>
                <w:szCs w:val="28"/>
              </w:rPr>
              <w:t xml:space="preserve"> «ООО Восток-Амфибия»</w:t>
            </w:r>
          </w:p>
        </w:tc>
        <w:tc>
          <w:tcPr>
            <w:tcW w:w="4827" w:type="dxa"/>
          </w:tcPr>
          <w:p w:rsidR="007F0AE8" w:rsidRPr="007C1CB0" w:rsidRDefault="007F0AE8" w:rsidP="00A649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1CB0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7F0AE8" w:rsidRPr="007C1CB0" w:rsidRDefault="007F0AE8" w:rsidP="00A649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1CB0">
              <w:rPr>
                <w:rFonts w:ascii="Times New Roman" w:hAnsi="Times New Roman" w:cs="Times New Roman"/>
                <w:sz w:val="28"/>
                <w:szCs w:val="28"/>
              </w:rPr>
              <w:t>«ПОСТАВЩИК»</w:t>
            </w:r>
          </w:p>
        </w:tc>
      </w:tr>
    </w:tbl>
    <w:p w:rsidR="007F0AE8" w:rsidRPr="007C1CB0" w:rsidRDefault="007F0AE8" w:rsidP="007F0AE8">
      <w:pPr>
        <w:jc w:val="center"/>
        <w:rPr>
          <w:b/>
          <w:sz w:val="30"/>
          <w:szCs w:val="30"/>
        </w:rPr>
      </w:pPr>
    </w:p>
    <w:p w:rsidR="007F0AE8" w:rsidRPr="007C1CB0" w:rsidRDefault="007F0AE8" w:rsidP="007F0AE8">
      <w:pPr>
        <w:jc w:val="center"/>
        <w:rPr>
          <w:b/>
          <w:sz w:val="30"/>
          <w:szCs w:val="30"/>
        </w:rPr>
      </w:pPr>
    </w:p>
    <w:p w:rsidR="007F0AE8" w:rsidRPr="007C1CB0" w:rsidRDefault="007F0AE8" w:rsidP="007F0AE8">
      <w:pPr>
        <w:jc w:val="center"/>
        <w:rPr>
          <w:b/>
          <w:sz w:val="30"/>
          <w:szCs w:val="30"/>
        </w:rPr>
      </w:pPr>
    </w:p>
    <w:p w:rsidR="007F0AE8" w:rsidRPr="007C1CB0" w:rsidRDefault="007F0AE8" w:rsidP="007F0AE8">
      <w:pPr>
        <w:jc w:val="center"/>
        <w:rPr>
          <w:b/>
          <w:sz w:val="30"/>
          <w:szCs w:val="30"/>
        </w:rPr>
      </w:pPr>
      <w:r w:rsidRPr="007C1CB0">
        <w:rPr>
          <w:b/>
          <w:sz w:val="30"/>
          <w:szCs w:val="30"/>
        </w:rPr>
        <w:t xml:space="preserve">График подготовки производства  </w:t>
      </w:r>
    </w:p>
    <w:p w:rsidR="007F0AE8" w:rsidRPr="007C1CB0" w:rsidRDefault="007F0AE8" w:rsidP="007F0AE8">
      <w:pPr>
        <w:jc w:val="center"/>
        <w:rPr>
          <w:sz w:val="30"/>
          <w:szCs w:val="30"/>
        </w:rPr>
      </w:pPr>
      <w:r w:rsidRPr="007C1CB0">
        <w:rPr>
          <w:sz w:val="30"/>
          <w:szCs w:val="30"/>
        </w:rPr>
        <w:t>(для поставщика комплектующих изделий)</w:t>
      </w:r>
    </w:p>
    <w:p w:rsidR="007F0AE8" w:rsidRPr="007C1CB0" w:rsidRDefault="007F0AE8" w:rsidP="007F0AE8">
      <w:pPr>
        <w:rPr>
          <w:szCs w:val="80"/>
        </w:rPr>
      </w:pPr>
    </w:p>
    <w:tbl>
      <w:tblPr>
        <w:tblW w:w="10475" w:type="dxa"/>
        <w:tblInd w:w="1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20"/>
      </w:tblPr>
      <w:tblGrid>
        <w:gridCol w:w="570"/>
        <w:gridCol w:w="5812"/>
        <w:gridCol w:w="1396"/>
        <w:gridCol w:w="2697"/>
      </w:tblGrid>
      <w:tr w:rsidR="007F0AE8" w:rsidRPr="007C1CB0" w:rsidTr="00A6493F">
        <w:trPr>
          <w:trHeight w:val="555"/>
        </w:trPr>
        <w:tc>
          <w:tcPr>
            <w:tcW w:w="57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0AE8" w:rsidRPr="007C1CB0" w:rsidRDefault="007F0AE8" w:rsidP="00A6493F">
            <w:pPr>
              <w:jc w:val="center"/>
              <w:rPr>
                <w:b/>
                <w:sz w:val="28"/>
                <w:szCs w:val="28"/>
              </w:rPr>
            </w:pPr>
            <w:r w:rsidRPr="007C1C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0AE8" w:rsidRPr="007C1CB0" w:rsidRDefault="007F0AE8" w:rsidP="00A6493F">
            <w:pPr>
              <w:jc w:val="center"/>
              <w:rPr>
                <w:b/>
                <w:bCs/>
                <w:sz w:val="28"/>
                <w:szCs w:val="28"/>
              </w:rPr>
            </w:pPr>
            <w:r w:rsidRPr="007C1CB0">
              <w:rPr>
                <w:b/>
                <w:bCs/>
                <w:sz w:val="28"/>
                <w:szCs w:val="28"/>
              </w:rPr>
              <w:t>Основные этапы подготовки</w:t>
            </w:r>
          </w:p>
          <w:p w:rsidR="007F0AE8" w:rsidRPr="007C1CB0" w:rsidRDefault="007F0AE8" w:rsidP="00A6493F">
            <w:pPr>
              <w:jc w:val="center"/>
              <w:rPr>
                <w:b/>
                <w:sz w:val="28"/>
                <w:szCs w:val="28"/>
              </w:rPr>
            </w:pPr>
            <w:r w:rsidRPr="007C1CB0">
              <w:rPr>
                <w:b/>
                <w:bCs/>
                <w:sz w:val="28"/>
                <w:szCs w:val="28"/>
              </w:rPr>
              <w:t>производства</w:t>
            </w:r>
          </w:p>
        </w:tc>
        <w:tc>
          <w:tcPr>
            <w:tcW w:w="139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0AE8" w:rsidRPr="007C1CB0" w:rsidRDefault="007F0AE8" w:rsidP="00A6493F">
            <w:pPr>
              <w:jc w:val="center"/>
              <w:rPr>
                <w:b/>
                <w:sz w:val="28"/>
                <w:szCs w:val="28"/>
              </w:rPr>
            </w:pPr>
            <w:r w:rsidRPr="007C1CB0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69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0AE8" w:rsidRPr="007C1CB0" w:rsidRDefault="007F0AE8" w:rsidP="00A6493F">
            <w:pPr>
              <w:jc w:val="center"/>
              <w:rPr>
                <w:b/>
                <w:sz w:val="28"/>
                <w:szCs w:val="28"/>
              </w:rPr>
            </w:pPr>
            <w:r w:rsidRPr="007C1CB0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7F0AE8" w:rsidRPr="007C1CB0" w:rsidTr="00A6493F">
        <w:trPr>
          <w:trHeight w:val="318"/>
        </w:trPr>
        <w:tc>
          <w:tcPr>
            <w:tcW w:w="57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0AE8" w:rsidRPr="007C1CB0" w:rsidRDefault="007F0AE8" w:rsidP="00A64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0AE8" w:rsidRPr="007C1CB0" w:rsidRDefault="007F0AE8" w:rsidP="00A6493F">
            <w:pPr>
              <w:rPr>
                <w:sz w:val="28"/>
                <w:szCs w:val="28"/>
              </w:rPr>
            </w:pPr>
            <w:r w:rsidRPr="007C1CB0">
              <w:rPr>
                <w:iCs/>
                <w:sz w:val="28"/>
                <w:szCs w:val="28"/>
              </w:rPr>
              <w:t>Разработка и согласование чертежей (для КИ)</w:t>
            </w:r>
            <w:r w:rsidRPr="007C1C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0AE8" w:rsidRPr="007C1CB0" w:rsidRDefault="007F0AE8" w:rsidP="00A6493F">
            <w:pPr>
              <w:rPr>
                <w:sz w:val="28"/>
                <w:szCs w:val="28"/>
              </w:rPr>
            </w:pPr>
          </w:p>
        </w:tc>
        <w:tc>
          <w:tcPr>
            <w:tcW w:w="269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0AE8" w:rsidRPr="007C1CB0" w:rsidRDefault="007F0AE8" w:rsidP="00A6493F">
            <w:pPr>
              <w:rPr>
                <w:sz w:val="28"/>
                <w:szCs w:val="28"/>
              </w:rPr>
            </w:pPr>
          </w:p>
        </w:tc>
      </w:tr>
      <w:tr w:rsidR="007F0AE8" w:rsidRPr="007C1CB0" w:rsidTr="00A6493F">
        <w:trPr>
          <w:trHeight w:val="584"/>
        </w:trPr>
        <w:tc>
          <w:tcPr>
            <w:tcW w:w="57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0AE8" w:rsidRPr="007C1CB0" w:rsidRDefault="007F0AE8" w:rsidP="00A64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0AE8" w:rsidRPr="007C1CB0" w:rsidRDefault="007F0AE8" w:rsidP="00A6493F">
            <w:pPr>
              <w:rPr>
                <w:sz w:val="28"/>
                <w:szCs w:val="28"/>
              </w:rPr>
            </w:pPr>
            <w:r w:rsidRPr="007C1CB0">
              <w:rPr>
                <w:iCs/>
                <w:sz w:val="28"/>
                <w:szCs w:val="28"/>
              </w:rPr>
              <w:t>Разработка / доработка/изготовление оснастки</w:t>
            </w:r>
            <w:r w:rsidRPr="007C1C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0AE8" w:rsidRPr="007C1CB0" w:rsidRDefault="007F0AE8" w:rsidP="00A6493F">
            <w:pPr>
              <w:rPr>
                <w:sz w:val="28"/>
                <w:szCs w:val="28"/>
              </w:rPr>
            </w:pPr>
          </w:p>
        </w:tc>
        <w:tc>
          <w:tcPr>
            <w:tcW w:w="269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0AE8" w:rsidRPr="007C1CB0" w:rsidRDefault="007F0AE8" w:rsidP="00A6493F">
            <w:pPr>
              <w:rPr>
                <w:sz w:val="28"/>
                <w:szCs w:val="28"/>
              </w:rPr>
            </w:pPr>
          </w:p>
        </w:tc>
      </w:tr>
      <w:tr w:rsidR="007F0AE8" w:rsidRPr="007C1CB0" w:rsidTr="00A6493F">
        <w:trPr>
          <w:trHeight w:val="584"/>
        </w:trPr>
        <w:tc>
          <w:tcPr>
            <w:tcW w:w="57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0AE8" w:rsidRPr="007C1CB0" w:rsidRDefault="007F0AE8" w:rsidP="00A64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0AE8" w:rsidRPr="007C1CB0" w:rsidRDefault="007F0AE8" w:rsidP="00A6493F">
            <w:pPr>
              <w:rPr>
                <w:sz w:val="28"/>
                <w:szCs w:val="28"/>
              </w:rPr>
            </w:pPr>
            <w:r w:rsidRPr="007C1CB0">
              <w:rPr>
                <w:iCs/>
                <w:sz w:val="28"/>
                <w:szCs w:val="28"/>
              </w:rPr>
              <w:t>Разработка планов управления, рабочих инструкций</w:t>
            </w:r>
            <w:r w:rsidRPr="007C1C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0AE8" w:rsidRPr="007C1CB0" w:rsidRDefault="007F0AE8" w:rsidP="00A6493F">
            <w:pPr>
              <w:rPr>
                <w:sz w:val="28"/>
                <w:szCs w:val="28"/>
              </w:rPr>
            </w:pPr>
          </w:p>
        </w:tc>
        <w:tc>
          <w:tcPr>
            <w:tcW w:w="269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0AE8" w:rsidRPr="007C1CB0" w:rsidRDefault="007F0AE8" w:rsidP="00A6493F">
            <w:pPr>
              <w:rPr>
                <w:sz w:val="28"/>
                <w:szCs w:val="28"/>
              </w:rPr>
            </w:pPr>
          </w:p>
        </w:tc>
      </w:tr>
      <w:tr w:rsidR="007F0AE8" w:rsidRPr="007C1CB0" w:rsidTr="00A6493F">
        <w:trPr>
          <w:trHeight w:val="584"/>
        </w:trPr>
        <w:tc>
          <w:tcPr>
            <w:tcW w:w="57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0AE8" w:rsidRPr="007C1CB0" w:rsidRDefault="007F0AE8" w:rsidP="00A64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0AE8" w:rsidRPr="007C1CB0" w:rsidRDefault="007F0AE8" w:rsidP="00A6493F">
            <w:pPr>
              <w:rPr>
                <w:sz w:val="28"/>
                <w:szCs w:val="28"/>
              </w:rPr>
            </w:pPr>
            <w:r w:rsidRPr="007C1CB0">
              <w:rPr>
                <w:iCs/>
                <w:sz w:val="28"/>
                <w:szCs w:val="28"/>
              </w:rPr>
              <w:t>Изготовление опытных образцов, согласование образцов с потребителем</w:t>
            </w:r>
            <w:r w:rsidRPr="007C1C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0AE8" w:rsidRPr="007C1CB0" w:rsidRDefault="007F0AE8" w:rsidP="00A6493F">
            <w:pPr>
              <w:rPr>
                <w:sz w:val="28"/>
                <w:szCs w:val="28"/>
              </w:rPr>
            </w:pPr>
          </w:p>
        </w:tc>
        <w:tc>
          <w:tcPr>
            <w:tcW w:w="269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0AE8" w:rsidRPr="007C1CB0" w:rsidRDefault="007F0AE8" w:rsidP="00A6493F">
            <w:pPr>
              <w:rPr>
                <w:sz w:val="28"/>
                <w:szCs w:val="28"/>
              </w:rPr>
            </w:pPr>
          </w:p>
        </w:tc>
      </w:tr>
      <w:tr w:rsidR="007F0AE8" w:rsidRPr="007C1CB0" w:rsidTr="00A6493F">
        <w:trPr>
          <w:trHeight w:val="228"/>
        </w:trPr>
        <w:tc>
          <w:tcPr>
            <w:tcW w:w="57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0AE8" w:rsidRPr="007C1CB0" w:rsidRDefault="007F0AE8" w:rsidP="00A64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0AE8" w:rsidRPr="007C1CB0" w:rsidRDefault="007F0AE8" w:rsidP="00A6493F">
            <w:pPr>
              <w:rPr>
                <w:sz w:val="28"/>
                <w:szCs w:val="28"/>
              </w:rPr>
            </w:pPr>
            <w:r w:rsidRPr="007C1CB0">
              <w:rPr>
                <w:iCs/>
                <w:sz w:val="28"/>
                <w:szCs w:val="28"/>
              </w:rPr>
              <w:t>Поставка опытной партии</w:t>
            </w:r>
            <w:r w:rsidRPr="007C1C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0AE8" w:rsidRPr="007C1CB0" w:rsidRDefault="007F0AE8" w:rsidP="00A6493F">
            <w:pPr>
              <w:rPr>
                <w:sz w:val="28"/>
                <w:szCs w:val="28"/>
              </w:rPr>
            </w:pPr>
          </w:p>
        </w:tc>
        <w:tc>
          <w:tcPr>
            <w:tcW w:w="269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0AE8" w:rsidRPr="007C1CB0" w:rsidRDefault="007F0AE8" w:rsidP="00A6493F">
            <w:pPr>
              <w:rPr>
                <w:sz w:val="28"/>
                <w:szCs w:val="28"/>
              </w:rPr>
            </w:pPr>
          </w:p>
        </w:tc>
      </w:tr>
      <w:tr w:rsidR="007F0AE8" w:rsidRPr="007C1CB0" w:rsidTr="00A6493F">
        <w:trPr>
          <w:trHeight w:val="215"/>
        </w:trPr>
        <w:tc>
          <w:tcPr>
            <w:tcW w:w="57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0AE8" w:rsidRPr="007C1CB0" w:rsidRDefault="007F0AE8" w:rsidP="00A64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0AE8" w:rsidRPr="007C1CB0" w:rsidRDefault="007F0AE8" w:rsidP="00A6493F">
            <w:pPr>
              <w:rPr>
                <w:sz w:val="28"/>
                <w:szCs w:val="28"/>
              </w:rPr>
            </w:pPr>
            <w:r w:rsidRPr="007C1CB0">
              <w:rPr>
                <w:iCs/>
                <w:sz w:val="28"/>
                <w:szCs w:val="28"/>
              </w:rPr>
              <w:t>Подготовка персонала</w:t>
            </w:r>
            <w:r w:rsidRPr="007C1C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0AE8" w:rsidRPr="007C1CB0" w:rsidRDefault="007F0AE8" w:rsidP="00A6493F">
            <w:pPr>
              <w:rPr>
                <w:sz w:val="28"/>
                <w:szCs w:val="28"/>
              </w:rPr>
            </w:pPr>
          </w:p>
        </w:tc>
        <w:tc>
          <w:tcPr>
            <w:tcW w:w="269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0AE8" w:rsidRPr="007C1CB0" w:rsidRDefault="007F0AE8" w:rsidP="00A6493F">
            <w:pPr>
              <w:rPr>
                <w:sz w:val="28"/>
                <w:szCs w:val="28"/>
              </w:rPr>
            </w:pPr>
          </w:p>
        </w:tc>
      </w:tr>
      <w:tr w:rsidR="007F0AE8" w:rsidRPr="007C1CB0" w:rsidTr="00A6493F">
        <w:trPr>
          <w:trHeight w:val="314"/>
        </w:trPr>
        <w:tc>
          <w:tcPr>
            <w:tcW w:w="57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0AE8" w:rsidRPr="007C1CB0" w:rsidRDefault="007F0AE8" w:rsidP="00A64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0AE8" w:rsidRPr="007C1CB0" w:rsidRDefault="007F0AE8" w:rsidP="00A6493F">
            <w:pPr>
              <w:rPr>
                <w:sz w:val="28"/>
                <w:szCs w:val="28"/>
              </w:rPr>
            </w:pPr>
            <w:r w:rsidRPr="007C1CB0">
              <w:rPr>
                <w:iCs/>
                <w:sz w:val="28"/>
                <w:szCs w:val="28"/>
              </w:rPr>
              <w:t>Прохождение процедуры РРАР</w:t>
            </w:r>
            <w:r w:rsidRPr="007C1C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0AE8" w:rsidRPr="007C1CB0" w:rsidRDefault="007F0AE8" w:rsidP="00A6493F">
            <w:pPr>
              <w:rPr>
                <w:sz w:val="28"/>
                <w:szCs w:val="28"/>
              </w:rPr>
            </w:pPr>
          </w:p>
        </w:tc>
        <w:tc>
          <w:tcPr>
            <w:tcW w:w="269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0AE8" w:rsidRPr="007C1CB0" w:rsidRDefault="007F0AE8" w:rsidP="00A6493F">
            <w:pPr>
              <w:rPr>
                <w:sz w:val="28"/>
                <w:szCs w:val="28"/>
              </w:rPr>
            </w:pPr>
          </w:p>
        </w:tc>
      </w:tr>
      <w:tr w:rsidR="007F0AE8" w:rsidRPr="007C1CB0" w:rsidTr="00A6493F">
        <w:trPr>
          <w:trHeight w:val="413"/>
        </w:trPr>
        <w:tc>
          <w:tcPr>
            <w:tcW w:w="57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0AE8" w:rsidRPr="007C1CB0" w:rsidRDefault="007F0AE8" w:rsidP="00A64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1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0AE8" w:rsidRPr="007C1CB0" w:rsidRDefault="007F0AE8" w:rsidP="00A6493F">
            <w:pPr>
              <w:rPr>
                <w:sz w:val="28"/>
                <w:szCs w:val="28"/>
              </w:rPr>
            </w:pPr>
            <w:r w:rsidRPr="007C1CB0">
              <w:rPr>
                <w:iCs/>
                <w:sz w:val="28"/>
                <w:szCs w:val="28"/>
              </w:rPr>
              <w:t>Заключение договора поставок</w:t>
            </w:r>
            <w:r w:rsidRPr="007C1C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0AE8" w:rsidRPr="007C1CB0" w:rsidRDefault="007F0AE8" w:rsidP="00A6493F">
            <w:pPr>
              <w:rPr>
                <w:sz w:val="28"/>
                <w:szCs w:val="28"/>
              </w:rPr>
            </w:pPr>
          </w:p>
        </w:tc>
        <w:tc>
          <w:tcPr>
            <w:tcW w:w="269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0AE8" w:rsidRPr="007C1CB0" w:rsidRDefault="007F0AE8" w:rsidP="00A6493F">
            <w:pPr>
              <w:rPr>
                <w:sz w:val="28"/>
                <w:szCs w:val="28"/>
              </w:rPr>
            </w:pPr>
          </w:p>
        </w:tc>
      </w:tr>
      <w:tr w:rsidR="007F0AE8" w:rsidRPr="007C1CB0" w:rsidTr="00A6493F">
        <w:trPr>
          <w:trHeight w:val="175"/>
        </w:trPr>
        <w:tc>
          <w:tcPr>
            <w:tcW w:w="57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0AE8" w:rsidRPr="007C1CB0" w:rsidRDefault="007F0AE8" w:rsidP="00A64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1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0AE8" w:rsidRPr="007C1CB0" w:rsidRDefault="007F0AE8" w:rsidP="00A6493F">
            <w:pPr>
              <w:rPr>
                <w:sz w:val="28"/>
                <w:szCs w:val="28"/>
              </w:rPr>
            </w:pPr>
            <w:r w:rsidRPr="007C1CB0">
              <w:rPr>
                <w:iCs/>
                <w:sz w:val="28"/>
                <w:szCs w:val="28"/>
              </w:rPr>
              <w:t>Начало серийных поставок</w:t>
            </w:r>
            <w:r w:rsidRPr="007C1C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7C1CB0">
              <w:rPr>
                <w:iCs/>
                <w:sz w:val="28"/>
                <w:szCs w:val="28"/>
              </w:rPr>
              <w:t>и т.п.</w:t>
            </w:r>
            <w:r w:rsidRPr="007C1C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0AE8" w:rsidRPr="007C1CB0" w:rsidRDefault="007F0AE8" w:rsidP="00A6493F">
            <w:pPr>
              <w:rPr>
                <w:sz w:val="28"/>
                <w:szCs w:val="28"/>
              </w:rPr>
            </w:pPr>
          </w:p>
        </w:tc>
        <w:tc>
          <w:tcPr>
            <w:tcW w:w="269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0AE8" w:rsidRPr="007C1CB0" w:rsidRDefault="007F0AE8" w:rsidP="00A6493F">
            <w:pPr>
              <w:rPr>
                <w:sz w:val="28"/>
                <w:szCs w:val="28"/>
              </w:rPr>
            </w:pPr>
          </w:p>
        </w:tc>
      </w:tr>
    </w:tbl>
    <w:p w:rsidR="007F0AE8" w:rsidRDefault="007F0AE8" w:rsidP="007F0AE8">
      <w:pPr>
        <w:rPr>
          <w:szCs w:val="80"/>
        </w:rPr>
      </w:pPr>
    </w:p>
    <w:p w:rsidR="007F0AE8" w:rsidRDefault="007F0AE8" w:rsidP="007F0AE8">
      <w:pPr>
        <w:rPr>
          <w:szCs w:val="80"/>
        </w:rPr>
      </w:pPr>
    </w:p>
    <w:p w:rsidR="007F0AE8" w:rsidRDefault="007F0AE8" w:rsidP="007F0AE8">
      <w:pPr>
        <w:rPr>
          <w:szCs w:val="80"/>
        </w:rPr>
      </w:pPr>
    </w:p>
    <w:p w:rsidR="007F0AE8" w:rsidRDefault="007F0AE8" w:rsidP="007F0AE8">
      <w:pPr>
        <w:rPr>
          <w:szCs w:val="80"/>
        </w:rPr>
      </w:pPr>
      <w:r>
        <w:rPr>
          <w:szCs w:val="80"/>
        </w:rPr>
        <w:t>Подготовил:</w:t>
      </w:r>
    </w:p>
    <w:p w:rsidR="007F0AE8" w:rsidRDefault="007F0AE8">
      <w:pPr>
        <w:rPr>
          <w:b/>
          <w:bCs/>
          <w:szCs w:val="27"/>
        </w:rPr>
      </w:pPr>
    </w:p>
    <w:sectPr w:rsidR="007F0AE8" w:rsidSect="007F0AE8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1DAC"/>
    <w:multiLevelType w:val="hybridMultilevel"/>
    <w:tmpl w:val="A886C482"/>
    <w:lvl w:ilvl="0" w:tplc="AAD63FF8">
      <w:start w:val="1"/>
      <w:numFmt w:val="bullet"/>
      <w:lvlText w:val=""/>
      <w:lvlJc w:val="left"/>
      <w:pPr>
        <w:tabs>
          <w:tab w:val="num" w:pos="737"/>
        </w:tabs>
        <w:ind w:left="207" w:firstLine="153"/>
      </w:pPr>
      <w:rPr>
        <w:rFonts w:ascii="Symbol" w:hAnsi="Symbol" w:cs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431DD7"/>
    <w:multiLevelType w:val="hybridMultilevel"/>
    <w:tmpl w:val="320EAE20"/>
    <w:lvl w:ilvl="0" w:tplc="AAD63FF8">
      <w:start w:val="1"/>
      <w:numFmt w:val="bullet"/>
      <w:lvlText w:val=""/>
      <w:lvlJc w:val="left"/>
      <w:pPr>
        <w:tabs>
          <w:tab w:val="num" w:pos="737"/>
        </w:tabs>
        <w:ind w:left="207" w:firstLine="153"/>
      </w:pPr>
      <w:rPr>
        <w:rFonts w:ascii="Symbol" w:hAnsi="Symbol" w:cs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C7152"/>
    <w:multiLevelType w:val="hybridMultilevel"/>
    <w:tmpl w:val="4D24BD42"/>
    <w:lvl w:ilvl="0" w:tplc="AAD63FF8">
      <w:start w:val="1"/>
      <w:numFmt w:val="bullet"/>
      <w:lvlText w:val=""/>
      <w:lvlJc w:val="left"/>
      <w:pPr>
        <w:tabs>
          <w:tab w:val="num" w:pos="737"/>
        </w:tabs>
        <w:ind w:left="207" w:firstLine="153"/>
      </w:pPr>
      <w:rPr>
        <w:rFonts w:ascii="Symbol" w:hAnsi="Symbol" w:cs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D0B66"/>
    <w:multiLevelType w:val="hybridMultilevel"/>
    <w:tmpl w:val="FFB2FAA6"/>
    <w:lvl w:ilvl="0" w:tplc="AAD63FF8">
      <w:start w:val="1"/>
      <w:numFmt w:val="bullet"/>
      <w:lvlText w:val=""/>
      <w:lvlJc w:val="left"/>
      <w:pPr>
        <w:tabs>
          <w:tab w:val="num" w:pos="737"/>
        </w:tabs>
        <w:ind w:left="207" w:firstLine="153"/>
      </w:pPr>
      <w:rPr>
        <w:rFonts w:ascii="Symbol" w:hAnsi="Symbol" w:cs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065CDF"/>
    <w:multiLevelType w:val="hybridMultilevel"/>
    <w:tmpl w:val="470CECA0"/>
    <w:lvl w:ilvl="0" w:tplc="AAD63FF8">
      <w:start w:val="1"/>
      <w:numFmt w:val="bullet"/>
      <w:lvlText w:val=""/>
      <w:lvlJc w:val="left"/>
      <w:pPr>
        <w:tabs>
          <w:tab w:val="num" w:pos="737"/>
        </w:tabs>
        <w:ind w:left="207" w:firstLine="153"/>
      </w:pPr>
      <w:rPr>
        <w:rFonts w:ascii="Symbol" w:hAnsi="Symbol" w:cs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142597"/>
    <w:multiLevelType w:val="multilevel"/>
    <w:tmpl w:val="97FE7DA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13"/>
        </w:tabs>
        <w:ind w:left="555" w:hanging="55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6">
    <w:nsid w:val="3AD66185"/>
    <w:multiLevelType w:val="hybridMultilevel"/>
    <w:tmpl w:val="84FC38DC"/>
    <w:lvl w:ilvl="0" w:tplc="DB107AEA">
      <w:start w:val="2"/>
      <w:numFmt w:val="decimal"/>
      <w:pStyle w:val="8"/>
      <w:lvlText w:val="%1"/>
      <w:lvlJc w:val="left"/>
      <w:pPr>
        <w:tabs>
          <w:tab w:val="num" w:pos="3018"/>
        </w:tabs>
        <w:ind w:left="301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58"/>
        </w:tabs>
        <w:ind w:left="32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78"/>
        </w:tabs>
        <w:ind w:left="39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98"/>
        </w:tabs>
        <w:ind w:left="46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18"/>
        </w:tabs>
        <w:ind w:left="54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38"/>
        </w:tabs>
        <w:ind w:left="61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58"/>
        </w:tabs>
        <w:ind w:left="68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78"/>
        </w:tabs>
        <w:ind w:left="75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98"/>
        </w:tabs>
        <w:ind w:left="8298" w:hanging="180"/>
      </w:pPr>
    </w:lvl>
  </w:abstractNum>
  <w:abstractNum w:abstractNumId="7">
    <w:nsid w:val="41202817"/>
    <w:multiLevelType w:val="hybridMultilevel"/>
    <w:tmpl w:val="438A5E00"/>
    <w:lvl w:ilvl="0" w:tplc="AAD63FF8">
      <w:start w:val="1"/>
      <w:numFmt w:val="bullet"/>
      <w:lvlText w:val=""/>
      <w:lvlJc w:val="left"/>
      <w:pPr>
        <w:tabs>
          <w:tab w:val="num" w:pos="737"/>
        </w:tabs>
        <w:ind w:left="207" w:firstLine="153"/>
      </w:pPr>
      <w:rPr>
        <w:rFonts w:ascii="Symbol" w:hAnsi="Symbol" w:cs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9E17FA"/>
    <w:multiLevelType w:val="hybridMultilevel"/>
    <w:tmpl w:val="FCF84BA0"/>
    <w:lvl w:ilvl="0" w:tplc="AAD63FF8">
      <w:start w:val="1"/>
      <w:numFmt w:val="bullet"/>
      <w:lvlText w:val=""/>
      <w:lvlJc w:val="left"/>
      <w:pPr>
        <w:tabs>
          <w:tab w:val="num" w:pos="737"/>
        </w:tabs>
        <w:ind w:left="207" w:firstLine="153"/>
      </w:pPr>
      <w:rPr>
        <w:rFonts w:ascii="Symbol" w:hAnsi="Symbol" w:cs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927A5E"/>
    <w:multiLevelType w:val="hybridMultilevel"/>
    <w:tmpl w:val="66EA9154"/>
    <w:lvl w:ilvl="0" w:tplc="AAD63FF8">
      <w:start w:val="1"/>
      <w:numFmt w:val="bullet"/>
      <w:lvlText w:val=""/>
      <w:lvlJc w:val="left"/>
      <w:pPr>
        <w:tabs>
          <w:tab w:val="num" w:pos="737"/>
        </w:tabs>
        <w:ind w:left="207" w:firstLine="153"/>
      </w:pPr>
      <w:rPr>
        <w:rFonts w:ascii="Symbol" w:hAnsi="Symbol" w:cs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1A262F"/>
    <w:multiLevelType w:val="hybridMultilevel"/>
    <w:tmpl w:val="15B2CE80"/>
    <w:lvl w:ilvl="0" w:tplc="AAD63FF8">
      <w:start w:val="1"/>
      <w:numFmt w:val="bullet"/>
      <w:lvlText w:val=""/>
      <w:lvlJc w:val="left"/>
      <w:pPr>
        <w:tabs>
          <w:tab w:val="num" w:pos="1293"/>
        </w:tabs>
        <w:ind w:left="763" w:firstLine="153"/>
      </w:pPr>
      <w:rPr>
        <w:rFonts w:ascii="Symbol" w:hAnsi="Symbol" w:cs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1">
    <w:nsid w:val="5BF46754"/>
    <w:multiLevelType w:val="hybridMultilevel"/>
    <w:tmpl w:val="C35064C2"/>
    <w:lvl w:ilvl="0" w:tplc="AAD63FF8">
      <w:start w:val="1"/>
      <w:numFmt w:val="bullet"/>
      <w:lvlText w:val=""/>
      <w:lvlJc w:val="left"/>
      <w:pPr>
        <w:tabs>
          <w:tab w:val="num" w:pos="737"/>
        </w:tabs>
        <w:ind w:left="207" w:firstLine="153"/>
      </w:pPr>
      <w:rPr>
        <w:rFonts w:ascii="Symbol" w:hAnsi="Symbol" w:cs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EB1765"/>
    <w:multiLevelType w:val="hybridMultilevel"/>
    <w:tmpl w:val="8BC46514"/>
    <w:lvl w:ilvl="0" w:tplc="AAD63FF8">
      <w:start w:val="1"/>
      <w:numFmt w:val="bullet"/>
      <w:lvlText w:val=""/>
      <w:lvlJc w:val="left"/>
      <w:pPr>
        <w:tabs>
          <w:tab w:val="num" w:pos="737"/>
        </w:tabs>
        <w:ind w:left="207" w:firstLine="153"/>
      </w:pPr>
      <w:rPr>
        <w:rFonts w:ascii="Symbol" w:hAnsi="Symbol" w:cs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EF6D57"/>
    <w:multiLevelType w:val="hybridMultilevel"/>
    <w:tmpl w:val="FD9CE6C0"/>
    <w:lvl w:ilvl="0" w:tplc="AAD63FF8">
      <w:start w:val="1"/>
      <w:numFmt w:val="bullet"/>
      <w:lvlText w:val=""/>
      <w:lvlJc w:val="left"/>
      <w:pPr>
        <w:tabs>
          <w:tab w:val="num" w:pos="1292"/>
        </w:tabs>
        <w:ind w:left="762" w:firstLine="153"/>
      </w:pPr>
      <w:rPr>
        <w:rFonts w:ascii="Symbol" w:hAnsi="Symbol" w:cs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4">
    <w:nsid w:val="74EF4AA1"/>
    <w:multiLevelType w:val="hybridMultilevel"/>
    <w:tmpl w:val="702E0248"/>
    <w:lvl w:ilvl="0" w:tplc="AAD63FF8">
      <w:start w:val="1"/>
      <w:numFmt w:val="bullet"/>
      <w:lvlText w:val=""/>
      <w:lvlJc w:val="left"/>
      <w:pPr>
        <w:tabs>
          <w:tab w:val="num" w:pos="737"/>
        </w:tabs>
        <w:ind w:left="207" w:firstLine="153"/>
      </w:pPr>
      <w:rPr>
        <w:rFonts w:ascii="Symbol" w:hAnsi="Symbol" w:cs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13"/>
  </w:num>
  <w:num w:numId="7">
    <w:abstractNumId w:val="2"/>
  </w:num>
  <w:num w:numId="8">
    <w:abstractNumId w:val="9"/>
  </w:num>
  <w:num w:numId="9">
    <w:abstractNumId w:val="11"/>
  </w:num>
  <w:num w:numId="10">
    <w:abstractNumId w:val="7"/>
  </w:num>
  <w:num w:numId="11">
    <w:abstractNumId w:val="14"/>
  </w:num>
  <w:num w:numId="12">
    <w:abstractNumId w:val="4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56510"/>
    <w:rsid w:val="00086DCF"/>
    <w:rsid w:val="00137846"/>
    <w:rsid w:val="00262BCA"/>
    <w:rsid w:val="006C73A2"/>
    <w:rsid w:val="00713B96"/>
    <w:rsid w:val="00756510"/>
    <w:rsid w:val="007F0AE8"/>
    <w:rsid w:val="00991EC7"/>
    <w:rsid w:val="00C60E8D"/>
    <w:rsid w:val="00F15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1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2BCA"/>
    <w:pPr>
      <w:keepNext/>
      <w:jc w:val="center"/>
      <w:outlineLvl w:val="0"/>
    </w:pPr>
    <w:rPr>
      <w:b/>
      <w:bCs/>
      <w:spacing w:val="20"/>
      <w:sz w:val="28"/>
      <w:szCs w:val="20"/>
    </w:rPr>
  </w:style>
  <w:style w:type="paragraph" w:styleId="2">
    <w:name w:val="heading 2"/>
    <w:basedOn w:val="a"/>
    <w:next w:val="a"/>
    <w:link w:val="20"/>
    <w:qFormat/>
    <w:rsid w:val="00262BCA"/>
    <w:pPr>
      <w:keepNext/>
      <w:ind w:left="6480" w:hanging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62BCA"/>
    <w:pPr>
      <w:keepNext/>
      <w:jc w:val="center"/>
      <w:outlineLvl w:val="2"/>
    </w:pPr>
    <w:rPr>
      <w:b/>
      <w:bCs/>
      <w:spacing w:val="20"/>
      <w:sz w:val="32"/>
      <w:szCs w:val="20"/>
    </w:rPr>
  </w:style>
  <w:style w:type="paragraph" w:styleId="4">
    <w:name w:val="heading 4"/>
    <w:basedOn w:val="a"/>
    <w:next w:val="a"/>
    <w:link w:val="40"/>
    <w:qFormat/>
    <w:rsid w:val="00262BCA"/>
    <w:pPr>
      <w:keepNext/>
      <w:ind w:left="43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2BCA"/>
    <w:pPr>
      <w:keepNext/>
      <w:ind w:firstLine="709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62BCA"/>
    <w:pPr>
      <w:keepNext/>
      <w:ind w:right="-1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62BCA"/>
    <w:pPr>
      <w:keepNext/>
      <w:ind w:left="900" w:right="-1" w:firstLine="1053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262BCA"/>
    <w:pPr>
      <w:keepNext/>
      <w:numPr>
        <w:numId w:val="1"/>
      </w:numPr>
      <w:ind w:right="-1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262BCA"/>
    <w:pPr>
      <w:keepNext/>
      <w:ind w:right="-1" w:firstLine="426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2BCA"/>
    <w:rPr>
      <w:b/>
      <w:bCs/>
      <w:spacing w:val="20"/>
      <w:sz w:val="28"/>
    </w:rPr>
  </w:style>
  <w:style w:type="character" w:customStyle="1" w:styleId="20">
    <w:name w:val="Заголовок 2 Знак"/>
    <w:basedOn w:val="a0"/>
    <w:link w:val="2"/>
    <w:rsid w:val="00262BC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62BCA"/>
    <w:rPr>
      <w:b/>
      <w:bCs/>
      <w:spacing w:val="20"/>
      <w:sz w:val="32"/>
    </w:rPr>
  </w:style>
  <w:style w:type="character" w:customStyle="1" w:styleId="40">
    <w:name w:val="Заголовок 4 Знак"/>
    <w:basedOn w:val="a0"/>
    <w:link w:val="4"/>
    <w:rsid w:val="00262BC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2BCA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262BCA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262BCA"/>
    <w:rPr>
      <w:sz w:val="28"/>
      <w:szCs w:val="24"/>
    </w:rPr>
  </w:style>
  <w:style w:type="character" w:customStyle="1" w:styleId="80">
    <w:name w:val="Заголовок 8 Знак"/>
    <w:basedOn w:val="a0"/>
    <w:link w:val="8"/>
    <w:rsid w:val="00262BCA"/>
    <w:rPr>
      <w:sz w:val="28"/>
      <w:szCs w:val="24"/>
    </w:rPr>
  </w:style>
  <w:style w:type="character" w:customStyle="1" w:styleId="90">
    <w:name w:val="Заголовок 9 Знак"/>
    <w:basedOn w:val="a0"/>
    <w:link w:val="9"/>
    <w:rsid w:val="00262BCA"/>
    <w:rPr>
      <w:sz w:val="28"/>
      <w:szCs w:val="24"/>
    </w:rPr>
  </w:style>
  <w:style w:type="character" w:styleId="a3">
    <w:name w:val="Emphasis"/>
    <w:basedOn w:val="a0"/>
    <w:qFormat/>
    <w:rsid w:val="00262BCA"/>
    <w:rPr>
      <w:i/>
      <w:iCs/>
    </w:rPr>
  </w:style>
  <w:style w:type="paragraph" w:styleId="a4">
    <w:name w:val="Body Text"/>
    <w:basedOn w:val="a"/>
    <w:link w:val="a5"/>
    <w:rsid w:val="00756510"/>
    <w:pPr>
      <w:spacing w:after="120"/>
    </w:pPr>
  </w:style>
  <w:style w:type="character" w:customStyle="1" w:styleId="a5">
    <w:name w:val="Основной текст Знак"/>
    <w:basedOn w:val="a0"/>
    <w:link w:val="a4"/>
    <w:rsid w:val="00756510"/>
    <w:rPr>
      <w:sz w:val="24"/>
      <w:szCs w:val="24"/>
    </w:rPr>
  </w:style>
  <w:style w:type="paragraph" w:customStyle="1" w:styleId="11">
    <w:name w:val="ТЕХТ_1"/>
    <w:basedOn w:val="a"/>
    <w:rsid w:val="00756510"/>
    <w:pPr>
      <w:spacing w:before="120" w:line="312" w:lineRule="auto"/>
      <w:ind w:firstLine="709"/>
      <w:jc w:val="both"/>
    </w:pPr>
    <w:rPr>
      <w:szCs w:val="20"/>
    </w:rPr>
  </w:style>
  <w:style w:type="paragraph" w:customStyle="1" w:styleId="3-Arial">
    <w:name w:val="Заголовок3-Arial"/>
    <w:basedOn w:val="3"/>
    <w:rsid w:val="00756510"/>
    <w:pPr>
      <w:keepNext w:val="0"/>
      <w:tabs>
        <w:tab w:val="num" w:pos="720"/>
      </w:tabs>
      <w:spacing w:before="240" w:after="240"/>
    </w:pPr>
    <w:rPr>
      <w:rFonts w:ascii="Arial" w:hAnsi="Arial"/>
      <w:b w:val="0"/>
      <w:bCs w:val="0"/>
      <w:spacing w:val="0"/>
      <w:sz w:val="28"/>
      <w:lang w:eastAsia="en-US"/>
    </w:rPr>
  </w:style>
  <w:style w:type="paragraph" w:styleId="21">
    <w:name w:val="Body Text 2"/>
    <w:basedOn w:val="a"/>
    <w:link w:val="22"/>
    <w:rsid w:val="007565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56510"/>
    <w:rPr>
      <w:sz w:val="24"/>
      <w:szCs w:val="24"/>
    </w:rPr>
  </w:style>
  <w:style w:type="table" w:styleId="a6">
    <w:name w:val="Table Grid"/>
    <w:basedOn w:val="a1"/>
    <w:uiPriority w:val="59"/>
    <w:rsid w:val="007F0AE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cp:lastPrinted>2014-01-09T11:08:00Z</cp:lastPrinted>
  <dcterms:created xsi:type="dcterms:W3CDTF">2014-01-09T11:07:00Z</dcterms:created>
  <dcterms:modified xsi:type="dcterms:W3CDTF">2015-03-30T08:12:00Z</dcterms:modified>
</cp:coreProperties>
</file>